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"/>
        <w:tblW w:w="5045" w:type="pct"/>
        <w:tblLook w:val="04A0" w:firstRow="1" w:lastRow="0" w:firstColumn="1" w:lastColumn="0" w:noHBand="0" w:noVBand="1"/>
      </w:tblPr>
      <w:tblGrid>
        <w:gridCol w:w="809"/>
        <w:gridCol w:w="1310"/>
        <w:gridCol w:w="2233"/>
        <w:gridCol w:w="2233"/>
        <w:gridCol w:w="2233"/>
        <w:gridCol w:w="2233"/>
        <w:gridCol w:w="2233"/>
        <w:gridCol w:w="2233"/>
        <w:gridCol w:w="9"/>
      </w:tblGrid>
      <w:tr w:rsidR="00A16734" w:rsidRPr="00A16734" w14:paraId="4E19C996" w14:textId="77777777" w:rsidTr="00A1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156082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8802A" w14:textId="436B0578" w:rsidR="00A16734" w:rsidRPr="00A16734" w:rsidRDefault="00A16734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A16734">
              <w:rPr>
                <w:color w:val="FFFFFF" w:themeColor="background1"/>
              </w:rPr>
              <w:t>Referral Document Survey</w:t>
            </w:r>
            <w:r w:rsidR="00CD4D68">
              <w:rPr>
                <w:color w:val="FFFFFF" w:themeColor="background1"/>
              </w:rPr>
              <w:t>: Content</w:t>
            </w:r>
            <w:r>
              <w:rPr>
                <w:b w:val="0"/>
                <w:bCs w:val="0"/>
                <w:i/>
                <w:iCs/>
                <w:color w:val="FFFFFF" w:themeColor="background1"/>
              </w:rPr>
              <w:t xml:space="preserve"> (boxes will expand as you type)</w:t>
            </w:r>
          </w:p>
        </w:tc>
      </w:tr>
      <w:tr w:rsidR="00A16734" w:rsidRPr="00A16734" w14:paraId="6E599100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762EC" w14:textId="04DCAF2B" w:rsidR="00A16734" w:rsidRPr="00A16734" w:rsidRDefault="00A16734" w:rsidP="00A16734">
            <w:r w:rsidRPr="00A16734">
              <w:t>Letter</w:t>
            </w:r>
          </w:p>
        </w:tc>
        <w:tc>
          <w:tcPr>
            <w:tcW w:w="422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AD300" w14:textId="2138A870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Dated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639E" w14:textId="15A2A3C9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Patient Administrative Details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37C36" w14:textId="1B721A5B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Reasons for Referral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11F53" w14:textId="0369E1B7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Drugs prescribed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B88B9" w14:textId="1004D5FE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Relevant medical history noted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8E550" w14:textId="249220B4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Relevant examination recorded</w:t>
            </w:r>
          </w:p>
        </w:tc>
        <w:tc>
          <w:tcPr>
            <w:tcW w:w="719" w:type="pct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2328A" w14:textId="14FD7269" w:rsidR="00A16734" w:rsidRPr="00A16734" w:rsidRDefault="00A16734" w:rsidP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16734">
              <w:rPr>
                <w:b/>
                <w:bCs/>
              </w:rPr>
              <w:t>Relevant psychosocial details recorded</w:t>
            </w:r>
          </w:p>
        </w:tc>
      </w:tr>
      <w:tr w:rsidR="00A16734" w14:paraId="5275BC14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CA807" w14:textId="1D544B36" w:rsidR="00A16734" w:rsidRDefault="00A16734">
            <w:r>
              <w:t>1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71EA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F241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5347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29FFD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0748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3C4DA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963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6411E60A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22C9" w14:textId="45D6066C" w:rsidR="00A16734" w:rsidRDefault="00A16734">
            <w:r>
              <w:t>2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C327E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CB76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F56D8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3626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1E8C6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BBCFD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DED35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35AA2CB9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2FB08" w14:textId="3EC132BA" w:rsidR="00A16734" w:rsidRDefault="00A16734">
            <w:r>
              <w:t>3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51CD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19557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B0E0A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4A89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62662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B8749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1B93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5D56CD96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27738" w14:textId="14C3ED14" w:rsidR="00A16734" w:rsidRDefault="00A16734">
            <w:r>
              <w:t>4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7A29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301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3C65C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D6427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16DE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266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72802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0856B465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CCE1" w14:textId="3B6AD422" w:rsidR="00A16734" w:rsidRDefault="00A16734">
            <w:r>
              <w:t>5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C855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0A44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DC50C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D17E2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E742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9A4A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49D8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2A3049BF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340C4" w14:textId="0C58FB37" w:rsidR="00A16734" w:rsidRDefault="00A16734">
            <w:r>
              <w:t>6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49E9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5E0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B93E5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5AD4E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65F94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D8D3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FC974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2B79E363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D2675" w14:textId="7E150801" w:rsidR="00A16734" w:rsidRDefault="00A16734">
            <w:r>
              <w:t>7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1358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803B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26648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AAEDA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29ABE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731A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C51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1F068B2B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4FCCB" w14:textId="5915B448" w:rsidR="00A16734" w:rsidRDefault="00A16734">
            <w:r>
              <w:t>8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2BF9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D5835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D93E2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F52DE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ADB99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76B5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D3AD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62163E1B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5D391" w14:textId="0A5974DE" w:rsidR="00A16734" w:rsidRDefault="00A16734">
            <w:r>
              <w:t>9</w:t>
            </w:r>
          </w:p>
        </w:tc>
        <w:tc>
          <w:tcPr>
            <w:tcW w:w="4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26D6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C729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4169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2961C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59D6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4E56A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201A8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0F456211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161F1" w14:textId="09F4554A" w:rsidR="00A16734" w:rsidRDefault="00A16734">
            <w:r>
              <w:t>10</w:t>
            </w:r>
          </w:p>
        </w:tc>
        <w:tc>
          <w:tcPr>
            <w:tcW w:w="422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74D7D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4A6D4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0D494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8092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2F3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8722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  <w:tcBorders>
              <w:bottom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136F0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006E044D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tcBorders>
              <w:top w:val="single" w:sz="12" w:space="0" w:color="156082" w:themeColor="accent1"/>
            </w:tcBorders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B2C59" w14:textId="7DB5A37D" w:rsidR="00A16734" w:rsidRDefault="00A16734">
            <w:r>
              <w:t>Learning points:</w:t>
            </w:r>
          </w:p>
        </w:tc>
        <w:tc>
          <w:tcPr>
            <w:tcW w:w="4313" w:type="pct"/>
            <w:gridSpan w:val="6"/>
            <w:tcBorders>
              <w:top w:val="single" w:sz="12" w:space="0" w:color="156082" w:themeColor="accen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FBF1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4332682D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EBC9A" w14:textId="4DA023AB" w:rsidR="00A16734" w:rsidRDefault="00A16734">
            <w:r>
              <w:t>Proposed changes:</w:t>
            </w:r>
          </w:p>
        </w:tc>
        <w:tc>
          <w:tcPr>
            <w:tcW w:w="4313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60A9F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69FA1C0C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63544" w14:textId="3457901A" w:rsidR="00A16734" w:rsidRDefault="00A16734">
            <w:r>
              <w:t>Signed:</w:t>
            </w:r>
          </w:p>
        </w:tc>
        <w:tc>
          <w:tcPr>
            <w:tcW w:w="4313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C65CB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734" w14:paraId="34DEE259" w14:textId="77777777" w:rsidTr="00A16734">
        <w:trPr>
          <w:gridAfter w:val="1"/>
          <w:wAfter w:w="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pct"/>
            <w:gridSpan w:val="2"/>
            <w:shd w:val="clear" w:color="auto" w:fill="C1E4F5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5DDCC" w14:textId="3BD7F972" w:rsidR="00A16734" w:rsidRDefault="00A16734">
            <w:r>
              <w:t>Dated:</w:t>
            </w:r>
          </w:p>
        </w:tc>
        <w:tc>
          <w:tcPr>
            <w:tcW w:w="4313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163" w14:textId="77777777" w:rsidR="00A16734" w:rsidRDefault="00A16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CBA14D" w14:textId="77777777" w:rsidR="000968C2" w:rsidRDefault="000968C2"/>
    <w:sectPr w:rsidR="000968C2" w:rsidSect="00A16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34"/>
    <w:rsid w:val="000968C2"/>
    <w:rsid w:val="000B6C6F"/>
    <w:rsid w:val="001200EF"/>
    <w:rsid w:val="00896639"/>
    <w:rsid w:val="00A16734"/>
    <w:rsid w:val="00CD4D68"/>
    <w:rsid w:val="00DB3329"/>
    <w:rsid w:val="00E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0232"/>
  <w15:chartTrackingRefBased/>
  <w15:docId w15:val="{15671F56-A1A8-44C9-A482-74208052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7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A1673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2</cp:revision>
  <dcterms:created xsi:type="dcterms:W3CDTF">2024-10-31T10:23:00Z</dcterms:created>
  <dcterms:modified xsi:type="dcterms:W3CDTF">2024-10-31T10:37:00Z</dcterms:modified>
</cp:coreProperties>
</file>